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F422" w14:textId="77777777" w:rsidR="0085776A" w:rsidRDefault="00BF6B66">
      <w:pPr>
        <w:spacing w:before="77"/>
        <w:ind w:left="1143" w:right="671"/>
        <w:jc w:val="center"/>
        <w:rPr>
          <w:b/>
          <w:sz w:val="28"/>
        </w:rPr>
      </w:pPr>
      <w:r>
        <w:rPr>
          <w:b/>
          <w:spacing w:val="-6"/>
          <w:sz w:val="28"/>
        </w:rPr>
        <w:t>ЧИСЛЕННОСТЬ</w:t>
      </w:r>
      <w:r>
        <w:rPr>
          <w:b/>
          <w:spacing w:val="12"/>
          <w:sz w:val="28"/>
        </w:rPr>
        <w:t xml:space="preserve"> </w:t>
      </w:r>
      <w:r>
        <w:rPr>
          <w:b/>
          <w:spacing w:val="-6"/>
          <w:sz w:val="28"/>
        </w:rPr>
        <w:t>ОБУЧАЩИХСЯ</w:t>
      </w:r>
      <w:r>
        <w:rPr>
          <w:b/>
          <w:spacing w:val="30"/>
          <w:sz w:val="28"/>
        </w:rPr>
        <w:t xml:space="preserve"> </w:t>
      </w:r>
      <w:r>
        <w:rPr>
          <w:b/>
          <w:spacing w:val="-6"/>
          <w:sz w:val="28"/>
        </w:rPr>
        <w:t>ПО</w:t>
      </w:r>
      <w:r>
        <w:rPr>
          <w:b/>
          <w:spacing w:val="24"/>
          <w:sz w:val="28"/>
        </w:rPr>
        <w:t xml:space="preserve"> </w:t>
      </w:r>
      <w:r>
        <w:rPr>
          <w:b/>
          <w:spacing w:val="-6"/>
          <w:sz w:val="28"/>
        </w:rPr>
        <w:t>РЕАЛИЗУЕМЫМ</w:t>
      </w:r>
      <w:r>
        <w:rPr>
          <w:b/>
          <w:spacing w:val="52"/>
          <w:sz w:val="28"/>
        </w:rPr>
        <w:t xml:space="preserve"> </w:t>
      </w:r>
      <w:r>
        <w:rPr>
          <w:b/>
          <w:spacing w:val="-6"/>
          <w:sz w:val="28"/>
        </w:rPr>
        <w:t>ПРОГРАММАМ</w:t>
      </w:r>
    </w:p>
    <w:p w14:paraId="155B888E" w14:textId="26E8C91B" w:rsidR="0085776A" w:rsidRDefault="00BF6B66">
      <w:pPr>
        <w:spacing w:before="173"/>
        <w:ind w:left="472" w:right="1143"/>
        <w:jc w:val="center"/>
        <w:rPr>
          <w:sz w:val="28"/>
        </w:rPr>
      </w:pPr>
      <w:r>
        <w:rPr>
          <w:sz w:val="28"/>
        </w:rPr>
        <w:t>Данные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 w:rsidR="007D36EB">
        <w:rPr>
          <w:spacing w:val="-1"/>
          <w:sz w:val="28"/>
        </w:rPr>
        <w:t>31</w:t>
      </w:r>
      <w:r w:rsidR="00647707">
        <w:rPr>
          <w:spacing w:val="-1"/>
          <w:sz w:val="28"/>
        </w:rPr>
        <w:t xml:space="preserve"> </w:t>
      </w:r>
      <w:r w:rsidR="00DA6CD6">
        <w:rPr>
          <w:sz w:val="28"/>
        </w:rPr>
        <w:t>декабря</w:t>
      </w:r>
      <w:r>
        <w:rPr>
          <w:sz w:val="28"/>
        </w:rPr>
        <w:t>2024</w:t>
      </w:r>
      <w:r>
        <w:rPr>
          <w:spacing w:val="-4"/>
          <w:sz w:val="28"/>
        </w:rPr>
        <w:t xml:space="preserve"> года</w:t>
      </w:r>
    </w:p>
    <w:p w14:paraId="73927F02" w14:textId="77777777" w:rsidR="0085776A" w:rsidRDefault="0085776A">
      <w:pPr>
        <w:spacing w:before="1"/>
        <w:rPr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5"/>
        <w:gridCol w:w="3966"/>
        <w:gridCol w:w="4290"/>
      </w:tblGrid>
      <w:tr w:rsidR="0085776A" w14:paraId="41CD371F" w14:textId="77777777" w:rsidTr="00647707">
        <w:trPr>
          <w:trHeight w:val="637"/>
        </w:trPr>
        <w:tc>
          <w:tcPr>
            <w:tcW w:w="7395" w:type="dxa"/>
          </w:tcPr>
          <w:p w14:paraId="561F5E3F" w14:textId="77777777" w:rsidR="0085776A" w:rsidRDefault="0085776A">
            <w:pPr>
              <w:pStyle w:val="TableParagraph"/>
              <w:rPr>
                <w:sz w:val="26"/>
              </w:rPr>
            </w:pPr>
          </w:p>
        </w:tc>
        <w:tc>
          <w:tcPr>
            <w:tcW w:w="3966" w:type="dxa"/>
          </w:tcPr>
          <w:p w14:paraId="0C6F6DBB" w14:textId="1DD3D6CC" w:rsidR="0085776A" w:rsidRDefault="00BF6B66" w:rsidP="00647707">
            <w:pPr>
              <w:pStyle w:val="TableParagraph"/>
              <w:spacing w:before="179"/>
              <w:ind w:left="2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 w:rsidR="00647707">
              <w:rPr>
                <w:b/>
                <w:i/>
                <w:sz w:val="24"/>
              </w:rPr>
              <w:t>профессионального обучения</w:t>
            </w:r>
          </w:p>
        </w:tc>
        <w:tc>
          <w:tcPr>
            <w:tcW w:w="4290" w:type="dxa"/>
          </w:tcPr>
          <w:p w14:paraId="6152D549" w14:textId="5AA43683" w:rsidR="0085776A" w:rsidRDefault="00BF6B66" w:rsidP="00647707">
            <w:pPr>
              <w:pStyle w:val="TableParagraph"/>
              <w:spacing w:before="30"/>
              <w:ind w:left="5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Программы </w:t>
            </w:r>
            <w:r w:rsidR="00647707">
              <w:rPr>
                <w:b/>
                <w:i/>
                <w:spacing w:val="-2"/>
                <w:sz w:val="24"/>
              </w:rPr>
              <w:t>дополнительного профессионального образования</w:t>
            </w:r>
          </w:p>
        </w:tc>
      </w:tr>
      <w:tr w:rsidR="00647707" w14:paraId="5261965D" w14:textId="77777777" w:rsidTr="00647707">
        <w:trPr>
          <w:trHeight w:val="321"/>
        </w:trPr>
        <w:tc>
          <w:tcPr>
            <w:tcW w:w="7395" w:type="dxa"/>
          </w:tcPr>
          <w:p w14:paraId="6C91AF66" w14:textId="77777777" w:rsidR="00647707" w:rsidRDefault="00647707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3966" w:type="dxa"/>
          </w:tcPr>
          <w:p w14:paraId="0036B64A" w14:textId="3D7B6D53" w:rsidR="00FB0525" w:rsidRDefault="00E80D0A" w:rsidP="00FB0525">
            <w:pPr>
              <w:pStyle w:val="TableParagraph"/>
              <w:spacing w:line="301" w:lineRule="exact"/>
              <w:ind w:right="9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624</w:t>
            </w:r>
          </w:p>
        </w:tc>
        <w:tc>
          <w:tcPr>
            <w:tcW w:w="4290" w:type="dxa"/>
          </w:tcPr>
          <w:p w14:paraId="4DFBDD32" w14:textId="1981DB16" w:rsidR="00647707" w:rsidRDefault="00E80D0A">
            <w:pPr>
              <w:pStyle w:val="TableParagraph"/>
              <w:spacing w:line="301" w:lineRule="exact"/>
              <w:ind w:left="55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</w:tr>
      <w:tr w:rsidR="00647707" w14:paraId="7DDD17FF" w14:textId="77777777" w:rsidTr="00647707">
        <w:trPr>
          <w:trHeight w:val="981"/>
        </w:trPr>
        <w:tc>
          <w:tcPr>
            <w:tcW w:w="7395" w:type="dxa"/>
          </w:tcPr>
          <w:p w14:paraId="04D255CA" w14:textId="77777777" w:rsidR="00647707" w:rsidRDefault="00647707">
            <w:pPr>
              <w:pStyle w:val="TableParagraph"/>
              <w:spacing w:line="235" w:lineRule="auto"/>
              <w:ind w:left="12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ассигнований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 том числе с выделением численности обучающихся, являющихся иностранными гражданами</w:t>
            </w:r>
          </w:p>
        </w:tc>
        <w:tc>
          <w:tcPr>
            <w:tcW w:w="3966" w:type="dxa"/>
          </w:tcPr>
          <w:p w14:paraId="53912910" w14:textId="265FCD4A" w:rsidR="00647707" w:rsidRPr="00647707" w:rsidRDefault="00647707" w:rsidP="00647707">
            <w:pPr>
              <w:pStyle w:val="TableParagraph"/>
              <w:ind w:right="971"/>
              <w:jc w:val="center"/>
              <w:rPr>
                <w:sz w:val="28"/>
                <w:szCs w:val="28"/>
              </w:rPr>
            </w:pPr>
            <w:r w:rsidRPr="00647707">
              <w:rPr>
                <w:sz w:val="28"/>
                <w:szCs w:val="28"/>
              </w:rPr>
              <w:t>0</w:t>
            </w:r>
          </w:p>
        </w:tc>
        <w:tc>
          <w:tcPr>
            <w:tcW w:w="4290" w:type="dxa"/>
          </w:tcPr>
          <w:p w14:paraId="02E12973" w14:textId="77777777" w:rsidR="00647707" w:rsidRPr="00647707" w:rsidRDefault="00647707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14:paraId="12FFE411" w14:textId="4B87F85C" w:rsidR="00647707" w:rsidRPr="00647707" w:rsidRDefault="00647707">
            <w:pPr>
              <w:pStyle w:val="TableParagraph"/>
              <w:ind w:left="55"/>
              <w:jc w:val="center"/>
              <w:rPr>
                <w:sz w:val="28"/>
                <w:szCs w:val="28"/>
              </w:rPr>
            </w:pPr>
            <w:r w:rsidRPr="00647707">
              <w:rPr>
                <w:spacing w:val="-5"/>
                <w:sz w:val="28"/>
                <w:szCs w:val="28"/>
              </w:rPr>
              <w:t>0</w:t>
            </w:r>
          </w:p>
        </w:tc>
      </w:tr>
      <w:tr w:rsidR="00647707" w14:paraId="1C1B4029" w14:textId="77777777" w:rsidTr="00647707">
        <w:trPr>
          <w:trHeight w:val="964"/>
        </w:trPr>
        <w:tc>
          <w:tcPr>
            <w:tcW w:w="7395" w:type="dxa"/>
          </w:tcPr>
          <w:p w14:paraId="25EE8ED8" w14:textId="1ED6237D" w:rsidR="00647707" w:rsidRDefault="00647707" w:rsidP="00647707">
            <w:pPr>
              <w:pStyle w:val="TableParagraph"/>
              <w:spacing w:before="2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</w:t>
            </w:r>
          </w:p>
          <w:p w14:paraId="4BEABC06" w14:textId="77777777" w:rsidR="00647707" w:rsidRDefault="00647707" w:rsidP="00647707">
            <w:pPr>
              <w:pStyle w:val="TableParagraph"/>
              <w:spacing w:before="4" w:line="308" w:lineRule="exact"/>
              <w:ind w:left="124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обучающихся, являющихся иностранными гражданами)</w:t>
            </w:r>
          </w:p>
        </w:tc>
        <w:tc>
          <w:tcPr>
            <w:tcW w:w="3966" w:type="dxa"/>
          </w:tcPr>
          <w:p w14:paraId="2854EE95" w14:textId="30735B64" w:rsidR="00647707" w:rsidRPr="00647707" w:rsidRDefault="00647707" w:rsidP="00647707">
            <w:pPr>
              <w:pStyle w:val="TableParagraph"/>
              <w:spacing w:before="316"/>
              <w:ind w:right="971"/>
              <w:jc w:val="center"/>
              <w:rPr>
                <w:sz w:val="28"/>
                <w:szCs w:val="28"/>
              </w:rPr>
            </w:pPr>
            <w:r w:rsidRPr="00647707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4290" w:type="dxa"/>
          </w:tcPr>
          <w:p w14:paraId="5D5189AB" w14:textId="77777777" w:rsidR="00647707" w:rsidRPr="00647707" w:rsidRDefault="00647707" w:rsidP="00647707">
            <w:pPr>
              <w:pStyle w:val="TableParagraph"/>
              <w:spacing w:before="316"/>
              <w:ind w:left="55" w:right="7"/>
              <w:jc w:val="center"/>
              <w:rPr>
                <w:sz w:val="28"/>
                <w:szCs w:val="28"/>
              </w:rPr>
            </w:pPr>
            <w:r w:rsidRPr="00647707">
              <w:rPr>
                <w:spacing w:val="-10"/>
                <w:sz w:val="28"/>
                <w:szCs w:val="28"/>
              </w:rPr>
              <w:t>0</w:t>
            </w:r>
          </w:p>
        </w:tc>
      </w:tr>
      <w:tr w:rsidR="00647707" w14:paraId="4BA149E6" w14:textId="77777777" w:rsidTr="00647707">
        <w:trPr>
          <w:trHeight w:val="998"/>
        </w:trPr>
        <w:tc>
          <w:tcPr>
            <w:tcW w:w="7395" w:type="dxa"/>
          </w:tcPr>
          <w:p w14:paraId="5C7932F8" w14:textId="568A9DD7" w:rsidR="00647707" w:rsidRDefault="00647707" w:rsidP="00647707">
            <w:pPr>
              <w:pStyle w:val="TableParagraph"/>
              <w:spacing w:line="235" w:lineRule="auto"/>
              <w:ind w:left="124"/>
              <w:rPr>
                <w:sz w:val="28"/>
              </w:rPr>
            </w:pPr>
            <w:r>
              <w:rPr>
                <w:sz w:val="28"/>
              </w:rPr>
              <w:t>за счет местных бюджетов (в том числе с выделением численности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иностранными </w:t>
            </w:r>
            <w:r>
              <w:rPr>
                <w:spacing w:val="-2"/>
                <w:sz w:val="28"/>
              </w:rPr>
              <w:t>гражданами)</w:t>
            </w:r>
          </w:p>
        </w:tc>
        <w:tc>
          <w:tcPr>
            <w:tcW w:w="3966" w:type="dxa"/>
          </w:tcPr>
          <w:p w14:paraId="440E03B2" w14:textId="77777777" w:rsidR="00647707" w:rsidRPr="00647707" w:rsidRDefault="00647707" w:rsidP="00647707">
            <w:pPr>
              <w:pStyle w:val="TableParagraph"/>
              <w:spacing w:before="46"/>
              <w:jc w:val="center"/>
              <w:rPr>
                <w:sz w:val="28"/>
                <w:szCs w:val="28"/>
              </w:rPr>
            </w:pPr>
          </w:p>
          <w:p w14:paraId="2C6A1540" w14:textId="2E3445A0" w:rsidR="00647707" w:rsidRPr="00647707" w:rsidRDefault="00647707" w:rsidP="00647707">
            <w:pPr>
              <w:pStyle w:val="TableParagraph"/>
              <w:ind w:right="976"/>
              <w:jc w:val="center"/>
              <w:rPr>
                <w:sz w:val="28"/>
                <w:szCs w:val="28"/>
              </w:rPr>
            </w:pPr>
            <w:r w:rsidRPr="00647707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4290" w:type="dxa"/>
          </w:tcPr>
          <w:p w14:paraId="7CBE10BD" w14:textId="77777777" w:rsidR="00647707" w:rsidRPr="00647707" w:rsidRDefault="00647707" w:rsidP="00647707">
            <w:pPr>
              <w:pStyle w:val="TableParagraph"/>
              <w:spacing w:before="46"/>
              <w:rPr>
                <w:sz w:val="28"/>
                <w:szCs w:val="28"/>
              </w:rPr>
            </w:pPr>
          </w:p>
          <w:p w14:paraId="2295105B" w14:textId="77777777" w:rsidR="00647707" w:rsidRPr="00647707" w:rsidRDefault="00647707" w:rsidP="00647707">
            <w:pPr>
              <w:pStyle w:val="TableParagraph"/>
              <w:ind w:left="55" w:right="24"/>
              <w:jc w:val="center"/>
              <w:rPr>
                <w:sz w:val="28"/>
                <w:szCs w:val="28"/>
              </w:rPr>
            </w:pPr>
            <w:r w:rsidRPr="00647707">
              <w:rPr>
                <w:spacing w:val="-10"/>
                <w:sz w:val="28"/>
                <w:szCs w:val="28"/>
              </w:rPr>
              <w:t>0</w:t>
            </w:r>
          </w:p>
        </w:tc>
      </w:tr>
      <w:tr w:rsidR="00647707" w14:paraId="7E345554" w14:textId="77777777" w:rsidTr="00647707">
        <w:trPr>
          <w:trHeight w:val="1266"/>
        </w:trPr>
        <w:tc>
          <w:tcPr>
            <w:tcW w:w="7395" w:type="dxa"/>
          </w:tcPr>
          <w:p w14:paraId="059CEA67" w14:textId="6719742C" w:rsidR="00647707" w:rsidRDefault="00647707" w:rsidP="00647707">
            <w:pPr>
              <w:pStyle w:val="TableParagraph"/>
              <w:spacing w:line="235" w:lineRule="auto"/>
              <w:ind w:left="1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обучении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 счет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юридических</w:t>
            </w:r>
          </w:p>
          <w:p w14:paraId="6FD92FD5" w14:textId="77777777" w:rsidR="00647707" w:rsidRDefault="00647707" w:rsidP="00647707">
            <w:pPr>
              <w:pStyle w:val="TableParagraph"/>
              <w:spacing w:before="8" w:line="225" w:lineRule="auto"/>
              <w:ind w:left="124"/>
              <w:rPr>
                <w:sz w:val="28"/>
              </w:rPr>
            </w:pPr>
            <w:r>
              <w:rPr>
                <w:sz w:val="28"/>
              </w:rPr>
              <w:t>лиц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 численности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обучающихся, являющихся иностранными гражданами)</w:t>
            </w:r>
          </w:p>
        </w:tc>
        <w:tc>
          <w:tcPr>
            <w:tcW w:w="3966" w:type="dxa"/>
          </w:tcPr>
          <w:p w14:paraId="1D514467" w14:textId="6E31146E" w:rsidR="00647707" w:rsidRPr="00647707" w:rsidRDefault="00E80D0A" w:rsidP="00647707">
            <w:pPr>
              <w:pStyle w:val="TableParagraph"/>
              <w:ind w:right="9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</w:p>
        </w:tc>
        <w:tc>
          <w:tcPr>
            <w:tcW w:w="4290" w:type="dxa"/>
          </w:tcPr>
          <w:p w14:paraId="621C995C" w14:textId="0469BD42" w:rsidR="00647707" w:rsidRPr="00647707" w:rsidRDefault="00E80D0A" w:rsidP="00BF6B66">
            <w:pPr>
              <w:pStyle w:val="TableParagraph"/>
              <w:spacing w:before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14:paraId="38BA81D6" w14:textId="77777777" w:rsidR="0085776A" w:rsidRDefault="0085776A">
      <w:pPr>
        <w:rPr>
          <w:sz w:val="20"/>
        </w:rPr>
      </w:pPr>
    </w:p>
    <w:p w14:paraId="6613AE34" w14:textId="77777777" w:rsidR="0085776A" w:rsidRDefault="0085776A">
      <w:pPr>
        <w:rPr>
          <w:sz w:val="20"/>
        </w:rPr>
      </w:pPr>
    </w:p>
    <w:p w14:paraId="1C0EFB53" w14:textId="77777777" w:rsidR="0085776A" w:rsidRDefault="0085776A">
      <w:pPr>
        <w:spacing w:before="161"/>
        <w:rPr>
          <w:sz w:val="20"/>
        </w:rPr>
      </w:pPr>
    </w:p>
    <w:p w14:paraId="05CC715A" w14:textId="77777777" w:rsidR="0085776A" w:rsidRDefault="0085776A">
      <w:pPr>
        <w:rPr>
          <w:sz w:val="20"/>
        </w:rPr>
        <w:sectPr w:rsidR="0085776A">
          <w:type w:val="continuous"/>
          <w:pgSz w:w="16870" w:h="11940" w:orient="landscape"/>
          <w:pgMar w:top="340" w:right="480" w:bottom="280" w:left="340" w:header="720" w:footer="720" w:gutter="0"/>
          <w:cols w:space="720"/>
        </w:sectPr>
      </w:pPr>
    </w:p>
    <w:p w14:paraId="6B9B786D" w14:textId="1837AC0B" w:rsidR="0085776A" w:rsidRDefault="0085776A" w:rsidP="00647707">
      <w:pPr>
        <w:pStyle w:val="a4"/>
        <w:spacing w:line="249" w:lineRule="auto"/>
      </w:pPr>
    </w:p>
    <w:sectPr w:rsidR="0085776A">
      <w:type w:val="continuous"/>
      <w:pgSz w:w="16870" w:h="11940" w:orient="landscape"/>
      <w:pgMar w:top="340" w:right="480" w:bottom="280" w:left="340" w:header="720" w:footer="720" w:gutter="0"/>
      <w:cols w:num="2" w:space="720" w:equalWidth="0">
        <w:col w:w="11480" w:space="40"/>
        <w:col w:w="45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776A"/>
    <w:rsid w:val="00647707"/>
    <w:rsid w:val="007D36EB"/>
    <w:rsid w:val="0085776A"/>
    <w:rsid w:val="00BF6B66"/>
    <w:rsid w:val="00DA6CD6"/>
    <w:rsid w:val="00E80D0A"/>
    <w:rsid w:val="00FB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C060"/>
  <w15:docId w15:val="{FC9BFECA-4889-4B2A-A7B9-B5AC49D4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9"/>
      <w:szCs w:val="19"/>
    </w:rPr>
  </w:style>
  <w:style w:type="paragraph" w:styleId="a4">
    <w:name w:val="Title"/>
    <w:basedOn w:val="a"/>
    <w:uiPriority w:val="10"/>
    <w:qFormat/>
    <w:pPr>
      <w:spacing w:before="111"/>
      <w:ind w:left="1683" w:right="100" w:hanging="157"/>
    </w:pPr>
    <w:rPr>
      <w:rFonts w:ascii="Trebuchet MS" w:eastAsia="Trebuchet MS" w:hAnsi="Trebuchet MS" w:cs="Trebuchet MS"/>
      <w:sz w:val="50"/>
      <w:szCs w:val="5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AzovaEM</dc:creator>
  <cp:lastModifiedBy>User</cp:lastModifiedBy>
  <cp:revision>7</cp:revision>
  <dcterms:created xsi:type="dcterms:W3CDTF">2024-12-09T12:09:00Z</dcterms:created>
  <dcterms:modified xsi:type="dcterms:W3CDTF">2025-02-03T07:54:00Z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2016</vt:lpwstr>
  </property>
</Properties>
</file>